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0280" w:rsidRPr="00CB0280" w:rsidRDefault="00CB0280" w:rsidP="00605E08">
      <w:pPr>
        <w:spacing w:after="0" w:line="240" w:lineRule="auto"/>
        <w:jc w:val="center"/>
        <w:rPr>
          <w:b/>
          <w:bCs/>
        </w:rPr>
      </w:pPr>
      <w:r w:rsidRPr="00CB0280">
        <w:rPr>
          <w:b/>
          <w:bCs/>
        </w:rPr>
        <w:t>Questions &amp; Answers</w:t>
      </w:r>
    </w:p>
    <w:p w:rsidR="00CB0280" w:rsidRPr="00CB0280" w:rsidRDefault="00CB0280" w:rsidP="00605E08">
      <w:pPr>
        <w:spacing w:after="0" w:line="240" w:lineRule="auto"/>
        <w:jc w:val="center"/>
        <w:rPr>
          <w:b/>
          <w:bCs/>
        </w:rPr>
      </w:pPr>
      <w:r w:rsidRPr="00CB0280">
        <w:rPr>
          <w:b/>
          <w:bCs/>
        </w:rPr>
        <w:t>147th Annual Meeting</w:t>
      </w:r>
      <w:r w:rsidR="00605E08">
        <w:rPr>
          <w:b/>
          <w:bCs/>
        </w:rPr>
        <w:t xml:space="preserve"> </w:t>
      </w:r>
      <w:r w:rsidRPr="00CB0280">
        <w:rPr>
          <w:b/>
          <w:bCs/>
        </w:rPr>
        <w:t>Atlantic Mission Society</w:t>
      </w:r>
    </w:p>
    <w:p w:rsidR="00CB0280" w:rsidRDefault="00CB0280" w:rsidP="00605E08">
      <w:pPr>
        <w:spacing w:after="0" w:line="240" w:lineRule="auto"/>
        <w:jc w:val="center"/>
        <w:rPr>
          <w:b/>
          <w:bCs/>
        </w:rPr>
      </w:pPr>
      <w:r w:rsidRPr="00CB0280">
        <w:rPr>
          <w:b/>
          <w:bCs/>
        </w:rPr>
        <w:t>September 20-22, 2024.</w:t>
      </w:r>
    </w:p>
    <w:p w:rsidR="00CB0280" w:rsidRPr="00CB0280" w:rsidRDefault="00CB0280" w:rsidP="00CB0280">
      <w:pPr>
        <w:spacing w:after="0" w:line="240" w:lineRule="auto"/>
        <w:rPr>
          <w:b/>
          <w:bCs/>
        </w:rPr>
      </w:pPr>
    </w:p>
    <w:p w:rsidR="00CB0280" w:rsidRPr="00CB0280" w:rsidRDefault="00CB0280" w:rsidP="00CB028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B0280">
        <w:rPr>
          <w:rFonts w:cstheme="minorHAnsi"/>
          <w:b/>
          <w:bCs/>
          <w:sz w:val="24"/>
          <w:szCs w:val="24"/>
        </w:rPr>
        <w:t>Why is the Annual Meeting</w:t>
      </w:r>
      <w:r w:rsidRPr="00CB0280">
        <w:rPr>
          <w:rFonts w:cstheme="minorHAnsi"/>
          <w:b/>
          <w:bCs/>
          <w:sz w:val="24"/>
          <w:szCs w:val="24"/>
        </w:rPr>
        <w:t xml:space="preserve"> </w:t>
      </w:r>
      <w:r w:rsidRPr="00CB0280">
        <w:rPr>
          <w:rFonts w:cstheme="minorHAnsi"/>
          <w:b/>
          <w:bCs/>
          <w:sz w:val="24"/>
          <w:szCs w:val="24"/>
        </w:rPr>
        <w:t>being held in a conference-style</w:t>
      </w:r>
      <w:r w:rsidRPr="00CB0280">
        <w:rPr>
          <w:rFonts w:cstheme="minorHAnsi"/>
          <w:b/>
          <w:bCs/>
          <w:sz w:val="24"/>
          <w:szCs w:val="24"/>
        </w:rPr>
        <w:t xml:space="preserve"> </w:t>
      </w:r>
      <w:r w:rsidRPr="00CB0280">
        <w:rPr>
          <w:rFonts w:cstheme="minorHAnsi"/>
          <w:b/>
          <w:bCs/>
          <w:sz w:val="24"/>
          <w:szCs w:val="24"/>
        </w:rPr>
        <w:t>format this year?</w:t>
      </w:r>
    </w:p>
    <w:p w:rsidR="00CB0280" w:rsidRDefault="00CB0280" w:rsidP="00DB1853">
      <w:pPr>
        <w:spacing w:after="80" w:line="240" w:lineRule="auto"/>
        <w:jc w:val="both"/>
        <w:rPr>
          <w:rFonts w:cstheme="minorHAnsi"/>
          <w:sz w:val="24"/>
          <w:szCs w:val="24"/>
        </w:rPr>
      </w:pPr>
      <w:r w:rsidRPr="00CB0280">
        <w:rPr>
          <w:rFonts w:cstheme="minorHAnsi"/>
          <w:sz w:val="24"/>
          <w:szCs w:val="24"/>
        </w:rPr>
        <w:t>Considering no invitation was</w:t>
      </w:r>
      <w:r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received from a presbyterial to</w:t>
      </w:r>
      <w:r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host the annual meeting, the</w:t>
      </w:r>
      <w:r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Executive made the decision to</w:t>
      </w:r>
      <w:r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try a “conference-style format”</w:t>
      </w:r>
      <w:r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to facilitate an in-person</w:t>
      </w:r>
      <w:r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gathering of the Society for</w:t>
      </w:r>
      <w:r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worship, learning, inspiration,</w:t>
      </w:r>
      <w:r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fellowship, and to accomplish</w:t>
      </w:r>
      <w:r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the Society’s business as per its</w:t>
      </w:r>
      <w:r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constitution.</w:t>
      </w:r>
    </w:p>
    <w:p w:rsidR="00CB0280" w:rsidRPr="00CB0280" w:rsidRDefault="00CB0280" w:rsidP="00CB028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B0280">
        <w:rPr>
          <w:rFonts w:cstheme="minorHAnsi"/>
          <w:b/>
          <w:bCs/>
          <w:sz w:val="24"/>
          <w:szCs w:val="24"/>
        </w:rPr>
        <w:t>How do I register?</w:t>
      </w:r>
    </w:p>
    <w:p w:rsidR="00CB0280" w:rsidRDefault="00CB0280" w:rsidP="00DB1853">
      <w:pPr>
        <w:spacing w:after="80" w:line="240" w:lineRule="auto"/>
        <w:jc w:val="both"/>
        <w:rPr>
          <w:rFonts w:cstheme="minorHAnsi"/>
          <w:sz w:val="24"/>
          <w:szCs w:val="24"/>
        </w:rPr>
      </w:pPr>
      <w:r w:rsidRPr="00CB0280">
        <w:rPr>
          <w:rFonts w:cstheme="minorHAnsi"/>
          <w:sz w:val="24"/>
          <w:szCs w:val="24"/>
        </w:rPr>
        <w:t>Complete the registration form</w:t>
      </w:r>
      <w:r w:rsidR="00DB1853">
        <w:rPr>
          <w:rFonts w:cstheme="minorHAnsi"/>
          <w:sz w:val="24"/>
          <w:szCs w:val="24"/>
        </w:rPr>
        <w:t>.</w:t>
      </w:r>
      <w:r w:rsidRPr="00CB0280">
        <w:rPr>
          <w:rFonts w:cstheme="minorHAnsi"/>
          <w:sz w:val="24"/>
          <w:szCs w:val="24"/>
        </w:rPr>
        <w:t xml:space="preserve"> Send your</w:t>
      </w:r>
      <w:r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completed registration form,</w:t>
      </w:r>
      <w:r w:rsidR="00DB1853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along with a cheque for $60.00 to</w:t>
      </w:r>
      <w:r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the Registrar listed on the form.</w:t>
      </w:r>
      <w:r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Be sure to make your cheque</w:t>
      </w:r>
      <w:r w:rsidR="00DB1853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payable to: AMS–St. Andrew’s</w:t>
      </w:r>
      <w:r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 xml:space="preserve">Presbyterian Church. </w:t>
      </w:r>
      <w:r w:rsidR="00DB1853">
        <w:rPr>
          <w:rFonts w:cstheme="minorHAnsi"/>
          <w:sz w:val="24"/>
          <w:szCs w:val="24"/>
        </w:rPr>
        <w:t xml:space="preserve">  </w:t>
      </w:r>
      <w:r w:rsidRPr="00CB0280">
        <w:rPr>
          <w:rFonts w:cstheme="minorHAnsi"/>
          <w:sz w:val="24"/>
          <w:szCs w:val="24"/>
        </w:rPr>
        <w:t>The</w:t>
      </w:r>
      <w:r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Executive is grateful that the</w:t>
      </w:r>
      <w:r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Newfoundland Presbyterial has</w:t>
      </w:r>
      <w:r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agreed to be responsible for</w:t>
      </w:r>
      <w:r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coordinating the registration for</w:t>
      </w:r>
      <w:r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this year’s event.</w:t>
      </w:r>
    </w:p>
    <w:p w:rsidR="00CB0280" w:rsidRPr="00CB0280" w:rsidRDefault="00CB0280" w:rsidP="00CB028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B0280">
        <w:rPr>
          <w:rFonts w:cstheme="minorHAnsi"/>
          <w:b/>
          <w:bCs/>
          <w:sz w:val="24"/>
          <w:szCs w:val="24"/>
        </w:rPr>
        <w:t>If I can only attend for one day,</w:t>
      </w:r>
      <w:r w:rsidRPr="00CB0280">
        <w:rPr>
          <w:rFonts w:cstheme="minorHAnsi"/>
          <w:b/>
          <w:bCs/>
          <w:sz w:val="24"/>
          <w:szCs w:val="24"/>
        </w:rPr>
        <w:t xml:space="preserve"> </w:t>
      </w:r>
      <w:r w:rsidRPr="00CB0280">
        <w:rPr>
          <w:rFonts w:cstheme="minorHAnsi"/>
          <w:b/>
          <w:bCs/>
          <w:sz w:val="24"/>
          <w:szCs w:val="24"/>
        </w:rPr>
        <w:t>do I still have to register and</w:t>
      </w:r>
      <w:r w:rsidRPr="00CB0280">
        <w:rPr>
          <w:rFonts w:cstheme="minorHAnsi"/>
          <w:b/>
          <w:bCs/>
          <w:sz w:val="24"/>
          <w:szCs w:val="24"/>
        </w:rPr>
        <w:t xml:space="preserve"> </w:t>
      </w:r>
      <w:r w:rsidRPr="00CB0280">
        <w:rPr>
          <w:rFonts w:cstheme="minorHAnsi"/>
          <w:b/>
          <w:bCs/>
          <w:sz w:val="24"/>
          <w:szCs w:val="24"/>
        </w:rPr>
        <w:t>pay the registration fee?</w:t>
      </w:r>
    </w:p>
    <w:p w:rsidR="00CB0280" w:rsidRDefault="00CB0280" w:rsidP="00DB1853">
      <w:pPr>
        <w:spacing w:after="80" w:line="240" w:lineRule="auto"/>
        <w:jc w:val="both"/>
        <w:rPr>
          <w:rFonts w:cstheme="minorHAnsi"/>
          <w:sz w:val="24"/>
          <w:szCs w:val="24"/>
        </w:rPr>
      </w:pPr>
      <w:r w:rsidRPr="00CB0280">
        <w:rPr>
          <w:rFonts w:cstheme="minorHAnsi"/>
          <w:sz w:val="24"/>
          <w:szCs w:val="24"/>
        </w:rPr>
        <w:t>Yes. Registration is important for</w:t>
      </w:r>
      <w:r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every participant and the fee</w:t>
      </w:r>
      <w:r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helps to cover the cost of the total</w:t>
      </w:r>
      <w:r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event.</w:t>
      </w:r>
    </w:p>
    <w:p w:rsidR="00CB0280" w:rsidRPr="00CB0280" w:rsidRDefault="00CB0280" w:rsidP="00CB028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B0280">
        <w:rPr>
          <w:rFonts w:cstheme="minorHAnsi"/>
          <w:b/>
          <w:bCs/>
          <w:sz w:val="24"/>
          <w:szCs w:val="24"/>
        </w:rPr>
        <w:t>Does my registration for the</w:t>
      </w:r>
      <w:r w:rsidRPr="00CB0280">
        <w:rPr>
          <w:rFonts w:cstheme="minorHAnsi"/>
          <w:b/>
          <w:bCs/>
          <w:sz w:val="24"/>
          <w:szCs w:val="24"/>
        </w:rPr>
        <w:t xml:space="preserve"> </w:t>
      </w:r>
      <w:r w:rsidRPr="00CB0280">
        <w:rPr>
          <w:rFonts w:cstheme="minorHAnsi"/>
          <w:b/>
          <w:bCs/>
          <w:sz w:val="24"/>
          <w:szCs w:val="24"/>
        </w:rPr>
        <w:t>event confirm a room for me at</w:t>
      </w:r>
      <w:r w:rsidRPr="00CB0280">
        <w:rPr>
          <w:rFonts w:cstheme="minorHAnsi"/>
          <w:b/>
          <w:bCs/>
          <w:sz w:val="24"/>
          <w:szCs w:val="24"/>
        </w:rPr>
        <w:t xml:space="preserve"> </w:t>
      </w:r>
      <w:r w:rsidRPr="00CB0280">
        <w:rPr>
          <w:rFonts w:cstheme="minorHAnsi"/>
          <w:b/>
          <w:bCs/>
          <w:sz w:val="24"/>
          <w:szCs w:val="24"/>
        </w:rPr>
        <w:t>the hotel?</w:t>
      </w:r>
    </w:p>
    <w:p w:rsidR="00CB0280" w:rsidRDefault="00CB0280" w:rsidP="00DB1853">
      <w:pPr>
        <w:spacing w:after="80" w:line="240" w:lineRule="auto"/>
        <w:rPr>
          <w:rFonts w:cstheme="minorHAnsi"/>
          <w:sz w:val="24"/>
          <w:szCs w:val="24"/>
        </w:rPr>
      </w:pPr>
      <w:r w:rsidRPr="00CB0280">
        <w:rPr>
          <w:rFonts w:cstheme="minorHAnsi"/>
          <w:sz w:val="24"/>
          <w:szCs w:val="24"/>
        </w:rPr>
        <w:t>No. You are responsible for</w:t>
      </w:r>
      <w:r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making your own hotel room</w:t>
      </w:r>
      <w:r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reservation directly with Best</w:t>
      </w:r>
      <w:r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Western Glengarry</w:t>
      </w:r>
      <w:r>
        <w:rPr>
          <w:rFonts w:cstheme="minorHAnsi"/>
          <w:sz w:val="24"/>
          <w:szCs w:val="24"/>
        </w:rPr>
        <w:t>.</w:t>
      </w:r>
    </w:p>
    <w:p w:rsidR="00CB0280" w:rsidRPr="00CB0280" w:rsidRDefault="00CB0280" w:rsidP="00CB028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B0280">
        <w:rPr>
          <w:rFonts w:cstheme="minorHAnsi"/>
          <w:b/>
          <w:bCs/>
          <w:sz w:val="24"/>
          <w:szCs w:val="24"/>
        </w:rPr>
        <w:t>Is there a deadline for making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CB0280">
        <w:rPr>
          <w:rFonts w:cstheme="minorHAnsi"/>
          <w:b/>
          <w:bCs/>
          <w:sz w:val="24"/>
          <w:szCs w:val="24"/>
        </w:rPr>
        <w:t>a room reservation at Best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CB0280">
        <w:rPr>
          <w:rFonts w:cstheme="minorHAnsi"/>
          <w:b/>
          <w:bCs/>
          <w:sz w:val="24"/>
          <w:szCs w:val="24"/>
        </w:rPr>
        <w:t>Western Glengarry?</w:t>
      </w:r>
    </w:p>
    <w:p w:rsidR="00CB0280" w:rsidRDefault="00CB0280" w:rsidP="00DB1853">
      <w:pPr>
        <w:spacing w:after="80" w:line="240" w:lineRule="auto"/>
        <w:jc w:val="both"/>
        <w:rPr>
          <w:rFonts w:cstheme="minorHAnsi"/>
          <w:sz w:val="24"/>
          <w:szCs w:val="24"/>
        </w:rPr>
      </w:pPr>
      <w:r w:rsidRPr="00CB0280">
        <w:rPr>
          <w:rFonts w:cstheme="minorHAnsi"/>
          <w:sz w:val="24"/>
          <w:szCs w:val="24"/>
        </w:rPr>
        <w:t>Yes. A room block has been</w:t>
      </w:r>
      <w:r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reserved for this event until</w:t>
      </w:r>
      <w:r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August 15, 2024. Rooms include</w:t>
      </w:r>
      <w:r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two Queen beds and breakfast.</w:t>
      </w:r>
      <w:r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The cost is $179.00 plus taxes</w:t>
      </w:r>
      <w:r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per night, based on single/double</w:t>
      </w:r>
      <w:r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occupancy.</w:t>
      </w:r>
    </w:p>
    <w:p w:rsidR="00CB0280" w:rsidRPr="00CB0280" w:rsidRDefault="00CB0280" w:rsidP="00CB028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B0280">
        <w:rPr>
          <w:rFonts w:cstheme="minorHAnsi"/>
          <w:b/>
          <w:bCs/>
          <w:sz w:val="24"/>
          <w:szCs w:val="24"/>
        </w:rPr>
        <w:t>How do I make my reservation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CB0280">
        <w:rPr>
          <w:rFonts w:cstheme="minorHAnsi"/>
          <w:b/>
          <w:bCs/>
          <w:sz w:val="24"/>
          <w:szCs w:val="24"/>
        </w:rPr>
        <w:t>at Best Western Glengarry?</w:t>
      </w:r>
    </w:p>
    <w:p w:rsidR="00CB0280" w:rsidRPr="00CB0280" w:rsidRDefault="00CB0280" w:rsidP="00DB1853">
      <w:pPr>
        <w:spacing w:after="80" w:line="240" w:lineRule="auto"/>
        <w:jc w:val="both"/>
        <w:rPr>
          <w:rFonts w:cstheme="minorHAnsi"/>
          <w:sz w:val="24"/>
          <w:szCs w:val="24"/>
        </w:rPr>
      </w:pPr>
      <w:r w:rsidRPr="00CB0280">
        <w:rPr>
          <w:rFonts w:cstheme="minorHAnsi"/>
          <w:sz w:val="24"/>
          <w:szCs w:val="24"/>
        </w:rPr>
        <w:t>One person per room is required</w:t>
      </w:r>
      <w:r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to make a reservation with the</w:t>
      </w:r>
      <w:r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hotel. You will need a major</w:t>
      </w:r>
      <w:r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credit card to hold your</w:t>
      </w:r>
      <w:r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reservation.</w:t>
      </w:r>
      <w:r w:rsidR="00605E08">
        <w:rPr>
          <w:rFonts w:cstheme="minorHAnsi"/>
          <w:sz w:val="24"/>
          <w:szCs w:val="24"/>
        </w:rPr>
        <w:t xml:space="preserve">  </w:t>
      </w:r>
      <w:r w:rsidRPr="00CB0280">
        <w:rPr>
          <w:rFonts w:cstheme="minorHAnsi"/>
          <w:sz w:val="24"/>
          <w:szCs w:val="24"/>
        </w:rPr>
        <w:t>Hotel direct is 1-902-893-4311,</w:t>
      </w:r>
      <w:r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long distance charges will apply.</w:t>
      </w:r>
      <w:r w:rsidR="00605E08">
        <w:rPr>
          <w:rFonts w:cstheme="minorHAnsi"/>
          <w:sz w:val="24"/>
          <w:szCs w:val="24"/>
        </w:rPr>
        <w:t xml:space="preserve">  </w:t>
      </w:r>
      <w:r w:rsidRPr="00CB0280">
        <w:rPr>
          <w:rFonts w:cstheme="minorHAnsi"/>
          <w:sz w:val="24"/>
          <w:szCs w:val="24"/>
        </w:rPr>
        <w:t>(If you prefer: Toll-free Central</w:t>
      </w:r>
      <w:r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Best Western Reservations:</w:t>
      </w:r>
      <w:r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1-800-780-7234.)</w:t>
      </w:r>
      <w:r w:rsidR="00605E08">
        <w:rPr>
          <w:rFonts w:cstheme="minorHAnsi"/>
          <w:sz w:val="24"/>
          <w:szCs w:val="24"/>
        </w:rPr>
        <w:t xml:space="preserve">  </w:t>
      </w:r>
      <w:r w:rsidRPr="00CB0280">
        <w:rPr>
          <w:rFonts w:cstheme="minorHAnsi"/>
          <w:sz w:val="24"/>
          <w:szCs w:val="24"/>
        </w:rPr>
        <w:t>Identify that you wish to make a</w:t>
      </w:r>
      <w:r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room reservation for the room</w:t>
      </w:r>
      <w:r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block Atlantic Mission Society,</w:t>
      </w:r>
      <w:r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for the required nights of your</w:t>
      </w:r>
      <w:r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stay. You may declare at that</w:t>
      </w:r>
      <w:r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time how many people will be</w:t>
      </w:r>
      <w:r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staying in the room. Hotel check-in is after 3:00 pm and check-</w:t>
      </w:r>
      <w:r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out is before 11:00 am.</w:t>
      </w:r>
    </w:p>
    <w:p w:rsidR="00CB0280" w:rsidRPr="00605E08" w:rsidRDefault="00CB0280" w:rsidP="00CB028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05E08">
        <w:rPr>
          <w:rFonts w:cstheme="minorHAnsi"/>
          <w:b/>
          <w:bCs/>
          <w:sz w:val="24"/>
          <w:szCs w:val="24"/>
        </w:rPr>
        <w:t>What happens if my plans</w:t>
      </w:r>
      <w:r w:rsidR="00605E08">
        <w:rPr>
          <w:rFonts w:cstheme="minorHAnsi"/>
          <w:b/>
          <w:bCs/>
          <w:sz w:val="24"/>
          <w:szCs w:val="24"/>
        </w:rPr>
        <w:t xml:space="preserve"> </w:t>
      </w:r>
      <w:r w:rsidRPr="00605E08">
        <w:rPr>
          <w:rFonts w:cstheme="minorHAnsi"/>
          <w:b/>
          <w:bCs/>
          <w:sz w:val="24"/>
          <w:szCs w:val="24"/>
        </w:rPr>
        <w:t>change after making my hotel</w:t>
      </w:r>
      <w:r w:rsidR="00605E08">
        <w:rPr>
          <w:rFonts w:cstheme="minorHAnsi"/>
          <w:b/>
          <w:bCs/>
          <w:sz w:val="24"/>
          <w:szCs w:val="24"/>
        </w:rPr>
        <w:t xml:space="preserve"> </w:t>
      </w:r>
      <w:r w:rsidRPr="00605E08">
        <w:rPr>
          <w:rFonts w:cstheme="minorHAnsi"/>
          <w:b/>
          <w:bCs/>
          <w:sz w:val="24"/>
          <w:szCs w:val="24"/>
        </w:rPr>
        <w:t>reservation and registering for</w:t>
      </w:r>
      <w:r w:rsidR="00605E08">
        <w:rPr>
          <w:rFonts w:cstheme="minorHAnsi"/>
          <w:b/>
          <w:bCs/>
          <w:sz w:val="24"/>
          <w:szCs w:val="24"/>
        </w:rPr>
        <w:t xml:space="preserve"> </w:t>
      </w:r>
      <w:r w:rsidRPr="00605E08">
        <w:rPr>
          <w:rFonts w:cstheme="minorHAnsi"/>
          <w:b/>
          <w:bCs/>
          <w:sz w:val="24"/>
          <w:szCs w:val="24"/>
        </w:rPr>
        <w:t>the event?</w:t>
      </w:r>
    </w:p>
    <w:p w:rsidR="00CB0280" w:rsidRDefault="00CB0280" w:rsidP="00DB1853">
      <w:pPr>
        <w:spacing w:after="80" w:line="240" w:lineRule="auto"/>
        <w:jc w:val="both"/>
        <w:rPr>
          <w:rFonts w:cstheme="minorHAnsi"/>
          <w:sz w:val="24"/>
          <w:szCs w:val="24"/>
        </w:rPr>
      </w:pPr>
      <w:r w:rsidRPr="00CB0280">
        <w:rPr>
          <w:rFonts w:cstheme="minorHAnsi"/>
          <w:sz w:val="24"/>
          <w:szCs w:val="24"/>
        </w:rPr>
        <w:t>Hotel cancellation policy will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pertain to your room reservation,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so you must contact the hotel</w:t>
      </w:r>
      <w:r w:rsidR="00DB1853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directly.</w:t>
      </w:r>
      <w:r w:rsidR="00605E08">
        <w:rPr>
          <w:rFonts w:cstheme="minorHAnsi"/>
          <w:sz w:val="24"/>
          <w:szCs w:val="24"/>
        </w:rPr>
        <w:t xml:space="preserve"> </w:t>
      </w:r>
      <w:r w:rsidR="00DB1853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For the event registration, please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contact the Registrar: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 xml:space="preserve">Corinne </w:t>
      </w:r>
      <w:proofErr w:type="gramStart"/>
      <w:r w:rsidRPr="00CB0280">
        <w:rPr>
          <w:rFonts w:cstheme="minorHAnsi"/>
          <w:sz w:val="24"/>
          <w:szCs w:val="24"/>
        </w:rPr>
        <w:t xml:space="preserve">King </w:t>
      </w:r>
      <w:r w:rsidR="00C3776B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1</w:t>
      </w:r>
      <w:proofErr w:type="gramEnd"/>
      <w:r w:rsidRPr="00CB0280">
        <w:rPr>
          <w:rFonts w:cstheme="minorHAnsi"/>
          <w:sz w:val="24"/>
          <w:szCs w:val="24"/>
        </w:rPr>
        <w:t>-709-753-2928;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Email:corinne247@gmail.com</w:t>
      </w:r>
    </w:p>
    <w:p w:rsidR="00CB0280" w:rsidRPr="00605E08" w:rsidRDefault="00CB0280" w:rsidP="00CB028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05E08">
        <w:rPr>
          <w:rFonts w:cstheme="minorHAnsi"/>
          <w:b/>
          <w:bCs/>
          <w:sz w:val="24"/>
          <w:szCs w:val="24"/>
        </w:rPr>
        <w:t>What about meals and snacks</w:t>
      </w:r>
      <w:r w:rsidR="00605E08">
        <w:rPr>
          <w:rFonts w:cstheme="minorHAnsi"/>
          <w:b/>
          <w:bCs/>
          <w:sz w:val="24"/>
          <w:szCs w:val="24"/>
        </w:rPr>
        <w:t xml:space="preserve"> </w:t>
      </w:r>
      <w:r w:rsidRPr="00605E08">
        <w:rPr>
          <w:rFonts w:cstheme="minorHAnsi"/>
          <w:b/>
          <w:bCs/>
          <w:sz w:val="24"/>
          <w:szCs w:val="24"/>
        </w:rPr>
        <w:t>during the event?</w:t>
      </w:r>
    </w:p>
    <w:p w:rsidR="00CB0280" w:rsidRPr="00CB0280" w:rsidRDefault="00CB0280" w:rsidP="00DB1853">
      <w:pPr>
        <w:spacing w:after="80" w:line="240" w:lineRule="auto"/>
        <w:jc w:val="both"/>
        <w:rPr>
          <w:rFonts w:cstheme="minorHAnsi"/>
          <w:sz w:val="24"/>
          <w:szCs w:val="24"/>
        </w:rPr>
      </w:pPr>
      <w:r w:rsidRPr="00CB0280">
        <w:rPr>
          <w:rFonts w:cstheme="minorHAnsi"/>
          <w:sz w:val="24"/>
          <w:szCs w:val="24"/>
        </w:rPr>
        <w:t>There is a restaurant located in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the hotel. Breakfast (for up to 2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people per room) is included in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the room charge.</w:t>
      </w:r>
    </w:p>
    <w:p w:rsidR="00CB0280" w:rsidRDefault="00CB0280" w:rsidP="00DB1853">
      <w:pPr>
        <w:spacing w:after="80" w:line="240" w:lineRule="auto"/>
        <w:jc w:val="both"/>
        <w:rPr>
          <w:rFonts w:cstheme="minorHAnsi"/>
          <w:sz w:val="24"/>
          <w:szCs w:val="24"/>
        </w:rPr>
      </w:pPr>
      <w:r w:rsidRPr="00CB0280">
        <w:rPr>
          <w:rFonts w:cstheme="minorHAnsi"/>
          <w:sz w:val="24"/>
          <w:szCs w:val="24"/>
        </w:rPr>
        <w:t>Lunch on Saturday will not be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provided, but you may elect to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dine in the hotel restaurant or use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near-by local food/dining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options. Information about these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local options will be available at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the event registration table.</w:t>
      </w:r>
    </w:p>
    <w:p w:rsidR="00CB0280" w:rsidRDefault="00CB0280" w:rsidP="00DB1853">
      <w:pPr>
        <w:spacing w:after="80" w:line="240" w:lineRule="auto"/>
        <w:jc w:val="both"/>
        <w:rPr>
          <w:rFonts w:cstheme="minorHAnsi"/>
          <w:sz w:val="24"/>
          <w:szCs w:val="24"/>
        </w:rPr>
      </w:pPr>
      <w:r w:rsidRPr="00CB0280">
        <w:rPr>
          <w:rFonts w:cstheme="minorHAnsi"/>
          <w:sz w:val="24"/>
          <w:szCs w:val="24"/>
        </w:rPr>
        <w:lastRenderedPageBreak/>
        <w:t>Saturday evening dinner will be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“banquet style” at the hotel.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Sunday lunch will be provided at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St. James Presbyterian Church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following the service of worship.</w:t>
      </w:r>
    </w:p>
    <w:p w:rsidR="00605E08" w:rsidRDefault="00CB0280" w:rsidP="00DB1853">
      <w:pPr>
        <w:spacing w:after="80" w:line="240" w:lineRule="auto"/>
        <w:jc w:val="both"/>
        <w:rPr>
          <w:rFonts w:cstheme="minorHAnsi"/>
          <w:sz w:val="24"/>
          <w:szCs w:val="24"/>
        </w:rPr>
      </w:pPr>
      <w:r w:rsidRPr="00CB0280">
        <w:rPr>
          <w:rFonts w:cstheme="minorHAnsi"/>
          <w:sz w:val="24"/>
          <w:szCs w:val="24"/>
        </w:rPr>
        <w:t>Water will be provided on the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tables in the conference room.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Saturday morning’s program will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include a tea/coffee break. Due to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hotel policy regarding “no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outside food” and high catering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costs, no snacks will be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provided</w:t>
      </w:r>
      <w:r w:rsidR="00DB1853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so you may elect to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put a snack or two in your “bag”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for personal use during the event!</w:t>
      </w:r>
      <w:r w:rsidR="00605E08">
        <w:rPr>
          <w:rFonts w:cstheme="minorHAnsi"/>
          <w:sz w:val="24"/>
          <w:szCs w:val="24"/>
        </w:rPr>
        <w:t xml:space="preserve"> </w:t>
      </w:r>
    </w:p>
    <w:p w:rsidR="00CB0280" w:rsidRPr="00605E08" w:rsidRDefault="00CB0280" w:rsidP="00CB028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05E08">
        <w:rPr>
          <w:rFonts w:cstheme="minorHAnsi"/>
          <w:b/>
          <w:bCs/>
          <w:sz w:val="24"/>
          <w:szCs w:val="24"/>
        </w:rPr>
        <w:t>Who will be the special guests</w:t>
      </w:r>
      <w:r w:rsidR="00605E08" w:rsidRPr="00605E08">
        <w:rPr>
          <w:rFonts w:cstheme="minorHAnsi"/>
          <w:b/>
          <w:bCs/>
          <w:sz w:val="24"/>
          <w:szCs w:val="24"/>
        </w:rPr>
        <w:t xml:space="preserve"> </w:t>
      </w:r>
      <w:r w:rsidRPr="00605E08">
        <w:rPr>
          <w:rFonts w:cstheme="minorHAnsi"/>
          <w:b/>
          <w:bCs/>
          <w:sz w:val="24"/>
          <w:szCs w:val="24"/>
        </w:rPr>
        <w:t>and speakers at this year’s</w:t>
      </w:r>
      <w:r w:rsidR="00605E08" w:rsidRPr="00605E08">
        <w:rPr>
          <w:rFonts w:cstheme="minorHAnsi"/>
          <w:b/>
          <w:bCs/>
          <w:sz w:val="24"/>
          <w:szCs w:val="24"/>
        </w:rPr>
        <w:t xml:space="preserve"> </w:t>
      </w:r>
      <w:r w:rsidRPr="00605E08">
        <w:rPr>
          <w:rFonts w:cstheme="minorHAnsi"/>
          <w:b/>
          <w:bCs/>
          <w:sz w:val="24"/>
          <w:szCs w:val="24"/>
        </w:rPr>
        <w:t>event?</w:t>
      </w:r>
    </w:p>
    <w:p w:rsidR="00605E08" w:rsidRDefault="00CB0280" w:rsidP="00CB0280">
      <w:pPr>
        <w:spacing w:after="0" w:line="240" w:lineRule="auto"/>
        <w:rPr>
          <w:rFonts w:cstheme="minorHAnsi"/>
          <w:sz w:val="24"/>
          <w:szCs w:val="24"/>
        </w:rPr>
      </w:pPr>
      <w:r w:rsidRPr="00CB0280">
        <w:rPr>
          <w:rFonts w:cstheme="minorHAnsi"/>
          <w:sz w:val="24"/>
          <w:szCs w:val="24"/>
        </w:rPr>
        <w:t>Joining us will be</w:t>
      </w:r>
      <w:r w:rsidR="00605E08">
        <w:rPr>
          <w:rFonts w:cstheme="minorHAnsi"/>
          <w:sz w:val="24"/>
          <w:szCs w:val="24"/>
        </w:rPr>
        <w:t>:</w:t>
      </w:r>
    </w:p>
    <w:p w:rsidR="00CB0280" w:rsidRPr="00605E08" w:rsidRDefault="00CB0280" w:rsidP="00605E0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05E08">
        <w:rPr>
          <w:rFonts w:cstheme="minorHAnsi"/>
          <w:sz w:val="24"/>
          <w:szCs w:val="24"/>
        </w:rPr>
        <w:t>Allyson Carr,</w:t>
      </w:r>
      <w:r w:rsidR="00605E08" w:rsidRPr="00605E08">
        <w:rPr>
          <w:rFonts w:cstheme="minorHAnsi"/>
          <w:sz w:val="24"/>
          <w:szCs w:val="24"/>
        </w:rPr>
        <w:t xml:space="preserve"> </w:t>
      </w:r>
      <w:r w:rsidRPr="00605E08">
        <w:rPr>
          <w:rFonts w:cstheme="minorHAnsi"/>
          <w:sz w:val="24"/>
          <w:szCs w:val="24"/>
        </w:rPr>
        <w:t>Associate Secretary, Justice</w:t>
      </w:r>
      <w:r w:rsidR="00605E08" w:rsidRPr="00605E08">
        <w:rPr>
          <w:rFonts w:cstheme="minorHAnsi"/>
          <w:sz w:val="24"/>
          <w:szCs w:val="24"/>
        </w:rPr>
        <w:t xml:space="preserve"> </w:t>
      </w:r>
      <w:r w:rsidRPr="00605E08">
        <w:rPr>
          <w:rFonts w:cstheme="minorHAnsi"/>
          <w:sz w:val="24"/>
          <w:szCs w:val="24"/>
        </w:rPr>
        <w:t>Ministries, PCC;</w:t>
      </w:r>
    </w:p>
    <w:p w:rsidR="00605E08" w:rsidRPr="00605E08" w:rsidRDefault="00CB0280" w:rsidP="00605E0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05E08">
        <w:rPr>
          <w:rFonts w:cstheme="minorHAnsi"/>
          <w:sz w:val="24"/>
          <w:szCs w:val="24"/>
        </w:rPr>
        <w:t>Ian Ross-McDonald, General</w:t>
      </w:r>
      <w:r w:rsidR="00605E08" w:rsidRPr="00605E08">
        <w:rPr>
          <w:rFonts w:cstheme="minorHAnsi"/>
          <w:sz w:val="24"/>
          <w:szCs w:val="24"/>
        </w:rPr>
        <w:t xml:space="preserve"> </w:t>
      </w:r>
      <w:r w:rsidRPr="00605E08">
        <w:rPr>
          <w:rFonts w:cstheme="minorHAnsi"/>
          <w:sz w:val="24"/>
          <w:szCs w:val="24"/>
        </w:rPr>
        <w:t>Secretary, Life and Mission</w:t>
      </w:r>
      <w:r w:rsidR="00605E08" w:rsidRPr="00605E08">
        <w:rPr>
          <w:rFonts w:cstheme="minorHAnsi"/>
          <w:sz w:val="24"/>
          <w:szCs w:val="24"/>
        </w:rPr>
        <w:t xml:space="preserve"> </w:t>
      </w:r>
      <w:r w:rsidRPr="00605E08">
        <w:rPr>
          <w:rFonts w:cstheme="minorHAnsi"/>
          <w:sz w:val="24"/>
          <w:szCs w:val="24"/>
        </w:rPr>
        <w:t xml:space="preserve">Agency, PCC; </w:t>
      </w:r>
    </w:p>
    <w:p w:rsidR="00605E08" w:rsidRPr="00605E08" w:rsidRDefault="00CB0280" w:rsidP="00605E0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05E08">
        <w:rPr>
          <w:rFonts w:cstheme="minorHAnsi"/>
          <w:sz w:val="24"/>
          <w:szCs w:val="24"/>
        </w:rPr>
        <w:t>Cathy Reid,</w:t>
      </w:r>
      <w:r w:rsidR="00605E08" w:rsidRPr="00605E08">
        <w:rPr>
          <w:rFonts w:cstheme="minorHAnsi"/>
          <w:sz w:val="24"/>
          <w:szCs w:val="24"/>
        </w:rPr>
        <w:t xml:space="preserve"> </w:t>
      </w:r>
      <w:r w:rsidRPr="00605E08">
        <w:rPr>
          <w:rFonts w:cstheme="minorHAnsi"/>
          <w:sz w:val="24"/>
          <w:szCs w:val="24"/>
        </w:rPr>
        <w:t>President, Women’s Missionary</w:t>
      </w:r>
      <w:r w:rsidR="00605E08" w:rsidRPr="00605E08">
        <w:rPr>
          <w:rFonts w:cstheme="minorHAnsi"/>
          <w:sz w:val="24"/>
          <w:szCs w:val="24"/>
        </w:rPr>
        <w:t xml:space="preserve"> </w:t>
      </w:r>
      <w:r w:rsidRPr="00605E08">
        <w:rPr>
          <w:rFonts w:cstheme="minorHAnsi"/>
          <w:sz w:val="24"/>
          <w:szCs w:val="24"/>
        </w:rPr>
        <w:t xml:space="preserve">Society (WMS); </w:t>
      </w:r>
    </w:p>
    <w:p w:rsidR="00CB0280" w:rsidRPr="00DB1853" w:rsidRDefault="00CB0280" w:rsidP="00DB1853">
      <w:pPr>
        <w:pStyle w:val="ListParagraph"/>
        <w:numPr>
          <w:ilvl w:val="0"/>
          <w:numId w:val="1"/>
        </w:numPr>
        <w:spacing w:after="80" w:line="240" w:lineRule="auto"/>
        <w:rPr>
          <w:rFonts w:cstheme="minorHAnsi"/>
          <w:sz w:val="24"/>
          <w:szCs w:val="24"/>
        </w:rPr>
      </w:pPr>
      <w:r w:rsidRPr="00DB1853">
        <w:rPr>
          <w:rFonts w:cstheme="minorHAnsi"/>
          <w:sz w:val="24"/>
          <w:szCs w:val="24"/>
        </w:rPr>
        <w:t>Helena Human,</w:t>
      </w:r>
      <w:r w:rsidR="00605E08" w:rsidRPr="00DB1853">
        <w:rPr>
          <w:rFonts w:cstheme="minorHAnsi"/>
          <w:sz w:val="24"/>
          <w:szCs w:val="24"/>
        </w:rPr>
        <w:t xml:space="preserve"> </w:t>
      </w:r>
      <w:r w:rsidRPr="00DB1853">
        <w:rPr>
          <w:rFonts w:cstheme="minorHAnsi"/>
          <w:sz w:val="24"/>
          <w:szCs w:val="24"/>
        </w:rPr>
        <w:t>Atlantic Synod Camping and</w:t>
      </w:r>
      <w:r w:rsidR="00605E08" w:rsidRPr="00DB1853">
        <w:rPr>
          <w:rFonts w:cstheme="minorHAnsi"/>
          <w:sz w:val="24"/>
          <w:szCs w:val="24"/>
        </w:rPr>
        <w:t xml:space="preserve"> </w:t>
      </w:r>
      <w:r w:rsidRPr="00DB1853">
        <w:rPr>
          <w:rFonts w:cstheme="minorHAnsi"/>
          <w:sz w:val="24"/>
          <w:szCs w:val="24"/>
        </w:rPr>
        <w:t>Youth Ministry Consultant.</w:t>
      </w:r>
    </w:p>
    <w:p w:rsidR="00CB0280" w:rsidRPr="00605E08" w:rsidRDefault="00CB0280" w:rsidP="00CB028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05E08">
        <w:rPr>
          <w:rFonts w:cstheme="minorHAnsi"/>
          <w:b/>
          <w:bCs/>
          <w:sz w:val="24"/>
          <w:szCs w:val="24"/>
        </w:rPr>
        <w:t>What about offerings during</w:t>
      </w:r>
      <w:r w:rsidR="00605E08" w:rsidRPr="00605E08">
        <w:rPr>
          <w:rFonts w:cstheme="minorHAnsi"/>
          <w:b/>
          <w:bCs/>
          <w:sz w:val="24"/>
          <w:szCs w:val="24"/>
        </w:rPr>
        <w:t xml:space="preserve"> </w:t>
      </w:r>
      <w:r w:rsidRPr="00605E08">
        <w:rPr>
          <w:rFonts w:cstheme="minorHAnsi"/>
          <w:b/>
          <w:bCs/>
          <w:sz w:val="24"/>
          <w:szCs w:val="24"/>
        </w:rPr>
        <w:t>the Annual Meeting?</w:t>
      </w:r>
    </w:p>
    <w:p w:rsidR="00CB0280" w:rsidRPr="00CB0280" w:rsidRDefault="00CB0280" w:rsidP="00DB1853">
      <w:pPr>
        <w:spacing w:after="80" w:line="240" w:lineRule="auto"/>
        <w:jc w:val="both"/>
        <w:rPr>
          <w:rFonts w:cstheme="minorHAnsi"/>
          <w:sz w:val="24"/>
          <w:szCs w:val="24"/>
        </w:rPr>
      </w:pPr>
      <w:r w:rsidRPr="00CB0280">
        <w:rPr>
          <w:rFonts w:cstheme="minorHAnsi"/>
          <w:sz w:val="24"/>
          <w:szCs w:val="24"/>
        </w:rPr>
        <w:t>One offering, in support of the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general work of the Society or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unless otherwise designated, will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be received during the Saturday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evening banquet. A general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offering will be part of the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worship service at St. James,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with all donations going to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support the work and ministry of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that congregation, unless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otherwise designated.</w:t>
      </w:r>
    </w:p>
    <w:p w:rsidR="00CB0280" w:rsidRPr="00605E08" w:rsidRDefault="00CB0280" w:rsidP="00CB028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05E08">
        <w:rPr>
          <w:rFonts w:cstheme="minorHAnsi"/>
          <w:b/>
          <w:bCs/>
          <w:sz w:val="24"/>
          <w:szCs w:val="24"/>
        </w:rPr>
        <w:t>Will there be the used book</w:t>
      </w:r>
      <w:r w:rsidR="00605E08" w:rsidRPr="00605E08">
        <w:rPr>
          <w:rFonts w:cstheme="minorHAnsi"/>
          <w:b/>
          <w:bCs/>
          <w:sz w:val="24"/>
          <w:szCs w:val="24"/>
        </w:rPr>
        <w:t xml:space="preserve"> </w:t>
      </w:r>
      <w:r w:rsidRPr="00605E08">
        <w:rPr>
          <w:rFonts w:cstheme="minorHAnsi"/>
          <w:b/>
          <w:bCs/>
          <w:sz w:val="24"/>
          <w:szCs w:val="24"/>
        </w:rPr>
        <w:t>table exchange this year?</w:t>
      </w:r>
    </w:p>
    <w:p w:rsidR="00CB0280" w:rsidRDefault="00CB0280" w:rsidP="00DB1853">
      <w:pPr>
        <w:spacing w:after="80" w:line="240" w:lineRule="auto"/>
        <w:jc w:val="both"/>
        <w:rPr>
          <w:rFonts w:cstheme="minorHAnsi"/>
          <w:sz w:val="24"/>
          <w:szCs w:val="24"/>
        </w:rPr>
      </w:pPr>
      <w:r w:rsidRPr="00CB0280">
        <w:rPr>
          <w:rFonts w:cstheme="minorHAnsi"/>
          <w:sz w:val="24"/>
          <w:szCs w:val="24"/>
        </w:rPr>
        <w:t>Due to this year’s logistics, there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will be a SMALL second-hand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book table provided. Individuals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are encouraged to limit the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number of their book donations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to three…but you can pick up as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many as you want for a monetary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donation! All donations from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this table will go to the AMS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mission fund.</w:t>
      </w:r>
    </w:p>
    <w:p w:rsidR="00CB0280" w:rsidRPr="00605E08" w:rsidRDefault="00CB0280" w:rsidP="00CB028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05E08">
        <w:rPr>
          <w:rFonts w:cstheme="minorHAnsi"/>
          <w:b/>
          <w:bCs/>
          <w:sz w:val="24"/>
          <w:szCs w:val="24"/>
        </w:rPr>
        <w:t>Can my friend or spouse attend</w:t>
      </w:r>
      <w:r w:rsidR="00605E08">
        <w:rPr>
          <w:rFonts w:cstheme="minorHAnsi"/>
          <w:b/>
          <w:bCs/>
          <w:sz w:val="24"/>
          <w:szCs w:val="24"/>
        </w:rPr>
        <w:t xml:space="preserve"> </w:t>
      </w:r>
      <w:r w:rsidRPr="00605E08">
        <w:rPr>
          <w:rFonts w:cstheme="minorHAnsi"/>
          <w:b/>
          <w:bCs/>
          <w:sz w:val="24"/>
          <w:szCs w:val="24"/>
        </w:rPr>
        <w:t>this event with me?</w:t>
      </w:r>
    </w:p>
    <w:p w:rsidR="00CB0280" w:rsidRDefault="00CB0280" w:rsidP="00DB1853">
      <w:pPr>
        <w:spacing w:after="80" w:line="240" w:lineRule="auto"/>
        <w:jc w:val="both"/>
        <w:rPr>
          <w:rFonts w:cstheme="minorHAnsi"/>
          <w:sz w:val="24"/>
          <w:szCs w:val="24"/>
        </w:rPr>
      </w:pPr>
      <w:r w:rsidRPr="00CB0280">
        <w:rPr>
          <w:rFonts w:cstheme="minorHAnsi"/>
          <w:sz w:val="24"/>
          <w:szCs w:val="24"/>
        </w:rPr>
        <w:t>Of course! Those who are not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members of the AMS are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welcome to attend. They would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 xml:space="preserve">need to register using the </w:t>
      </w:r>
      <w:r w:rsidR="00605E08">
        <w:rPr>
          <w:rFonts w:cstheme="minorHAnsi"/>
          <w:sz w:val="24"/>
          <w:szCs w:val="24"/>
        </w:rPr>
        <w:t xml:space="preserve">Registration </w:t>
      </w:r>
      <w:r w:rsidRPr="00CB0280">
        <w:rPr>
          <w:rFonts w:cstheme="minorHAnsi"/>
          <w:sz w:val="24"/>
          <w:szCs w:val="24"/>
        </w:rPr>
        <w:t>form, checking off Visitor in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the category section.</w:t>
      </w:r>
    </w:p>
    <w:p w:rsidR="00CB0280" w:rsidRPr="00605E08" w:rsidRDefault="00CB0280" w:rsidP="00CB028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05E08">
        <w:rPr>
          <w:rFonts w:cstheme="minorHAnsi"/>
          <w:b/>
          <w:bCs/>
          <w:sz w:val="24"/>
          <w:szCs w:val="24"/>
        </w:rPr>
        <w:t>Help, I need a hotel roommate!</w:t>
      </w:r>
    </w:p>
    <w:p w:rsidR="00605E08" w:rsidRPr="00CB0280" w:rsidRDefault="00CB0280" w:rsidP="00DB1853">
      <w:pPr>
        <w:spacing w:after="80" w:line="240" w:lineRule="auto"/>
        <w:jc w:val="both"/>
        <w:rPr>
          <w:rFonts w:cstheme="minorHAnsi"/>
          <w:sz w:val="24"/>
          <w:szCs w:val="24"/>
        </w:rPr>
      </w:pPr>
      <w:r w:rsidRPr="00CB0280">
        <w:rPr>
          <w:rFonts w:cstheme="minorHAnsi"/>
          <w:sz w:val="24"/>
          <w:szCs w:val="24"/>
        </w:rPr>
        <w:t>Word-of-mouth is the best way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to recruit a roommate for the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hotel. Reach out to your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presbyterial president or others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you may know planning on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attending the event. You may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mention your request to the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Event Registrar when you</w:t>
      </w:r>
      <w:r w:rsidR="00605E08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register as part of your “word of</w:t>
      </w:r>
      <w:r w:rsidR="00DB1853">
        <w:rPr>
          <w:rFonts w:cstheme="minorHAnsi"/>
          <w:sz w:val="24"/>
          <w:szCs w:val="24"/>
        </w:rPr>
        <w:t xml:space="preserve"> </w:t>
      </w:r>
      <w:r w:rsidRPr="00CB0280">
        <w:rPr>
          <w:rFonts w:cstheme="minorHAnsi"/>
          <w:sz w:val="24"/>
          <w:szCs w:val="24"/>
        </w:rPr>
        <w:t>mouth” network.</w:t>
      </w:r>
    </w:p>
    <w:sectPr w:rsidR="00605E08" w:rsidRPr="00CB02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5DA5"/>
    <w:multiLevelType w:val="hybridMultilevel"/>
    <w:tmpl w:val="78BAF6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697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80"/>
    <w:rsid w:val="002638A8"/>
    <w:rsid w:val="00375F8B"/>
    <w:rsid w:val="00605E08"/>
    <w:rsid w:val="00C3776B"/>
    <w:rsid w:val="00CB0280"/>
    <w:rsid w:val="00DB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AAC40"/>
  <w15:chartTrackingRefBased/>
  <w15:docId w15:val="{66FEE09B-689B-490C-85B5-3B401F7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Griffiths</dc:creator>
  <cp:keywords/>
  <dc:description/>
  <cp:lastModifiedBy>Robert Griffiths</cp:lastModifiedBy>
  <cp:revision>2</cp:revision>
  <dcterms:created xsi:type="dcterms:W3CDTF">2024-05-01T17:43:00Z</dcterms:created>
  <dcterms:modified xsi:type="dcterms:W3CDTF">2024-05-01T17:43:00Z</dcterms:modified>
</cp:coreProperties>
</file>